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5" w:rsidRPr="008859C1" w:rsidRDefault="00BE5165" w:rsidP="00BE516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中華民國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105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度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全國競技體操錦標賽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總賽程表</w:t>
      </w:r>
    </w:p>
    <w:tbl>
      <w:tblPr>
        <w:tblW w:w="5057" w:type="pct"/>
        <w:jc w:val="center"/>
        <w:tblCellMar>
          <w:left w:w="28" w:type="dxa"/>
          <w:right w:w="28" w:type="dxa"/>
        </w:tblCellMar>
        <w:tblLook w:val="0000"/>
      </w:tblPr>
      <w:tblGrid>
        <w:gridCol w:w="1257"/>
        <w:gridCol w:w="1733"/>
        <w:gridCol w:w="7652"/>
      </w:tblGrid>
      <w:tr w:rsidR="00BE5165" w:rsidRPr="008859C1" w:rsidTr="0014228A">
        <w:trPr>
          <w:cantSplit/>
          <w:trHeight w:val="343"/>
          <w:jc w:val="center"/>
        </w:trPr>
        <w:tc>
          <w:tcPr>
            <w:tcW w:w="59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日期</w:t>
            </w:r>
          </w:p>
        </w:tc>
        <w:tc>
          <w:tcPr>
            <w:tcW w:w="814" w:type="pct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時間</w:t>
            </w:r>
          </w:p>
        </w:tc>
        <w:tc>
          <w:tcPr>
            <w:tcW w:w="359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賽程內容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  <w:t>10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月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  <w:t>2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7日</w:t>
            </w:r>
          </w:p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(星期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四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12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各組自由練習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12:00-14:30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國小低、中年級組─練習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14:30-16:00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國小高年級組─練習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16:00-18:30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國中─練習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18:30-20:00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大專社會組、高中組─練習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  <w:t>10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月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  <w:t>2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8日</w:t>
            </w:r>
          </w:p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(星期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五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12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00</w:t>
            </w:r>
          </w:p>
        </w:tc>
        <w:tc>
          <w:tcPr>
            <w:tcW w:w="3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各組自由練習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12:00-14:30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國小低年級組、國小中年級組─練習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14:30-16:00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國小高年級組─練習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16:00-18:00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南部各參賽單位─練習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(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專屬時段，敬請各單位配合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)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18:00-20:00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國中、高中組、大專組─練習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eastAsia="zh-TW"/>
              </w:rPr>
              <w:t>14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eastAsia="zh-TW"/>
              </w:rPr>
              <w:t>00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eastAsia="zh-TW"/>
              </w:rPr>
              <w:t>15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0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  <w:lang w:eastAsia="zh-TW"/>
              </w:rPr>
              <w:t>報到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16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7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16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6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4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－競技體操技術會議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ab/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7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0-17:50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7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0-17: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－競技體操裁判會議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ab/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10月29日</w:t>
            </w:r>
          </w:p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(星期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六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7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8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國小高年級女生組、國小高年級男生組－練習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8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4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國小高年級女生組－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E5165" w:rsidRPr="006D01B8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6D01B8">
              <w:rPr>
                <w:rFonts w:ascii="標楷體" w:eastAsia="標楷體" w:hAnsi="標楷體"/>
                <w:szCs w:val="24"/>
              </w:rPr>
              <w:t>0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9:</w:t>
            </w:r>
            <w:r w:rsidRPr="006D01B8">
              <w:rPr>
                <w:rFonts w:ascii="標楷體" w:eastAsia="標楷體" w:hAnsi="標楷體"/>
                <w:szCs w:val="24"/>
              </w:rPr>
              <w:t>00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-</w:t>
            </w:r>
            <w:r w:rsidRPr="006D01B8">
              <w:rPr>
                <w:rFonts w:ascii="標楷體" w:eastAsia="標楷體" w:hAnsi="標楷體"/>
                <w:szCs w:val="24"/>
              </w:rPr>
              <w:t>1</w:t>
            </w:r>
            <w:r w:rsidRPr="006D01B8">
              <w:rPr>
                <w:rFonts w:ascii="標楷體" w:eastAsia="標楷體" w:hAnsi="標楷體"/>
                <w:szCs w:val="24"/>
                <w:lang w:eastAsia="zh-TW"/>
              </w:rPr>
              <w:t>0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:30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5165" w:rsidRPr="006D01B8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國小高年級男生組－</w:t>
            </w:r>
            <w:r w:rsidRPr="006D01B8">
              <w:rPr>
                <w:rFonts w:ascii="標楷體" w:eastAsia="標楷體" w:hAnsi="標楷體"/>
                <w:szCs w:val="24"/>
              </w:rPr>
              <w:t>成隊、全能、單項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競</w:t>
            </w:r>
            <w:r w:rsidRPr="006D01B8">
              <w:rPr>
                <w:rFonts w:ascii="標楷體" w:eastAsia="標楷體" w:hAnsi="標楷體"/>
                <w:szCs w:val="24"/>
              </w:rPr>
              <w:t>賽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E5165" w:rsidRPr="006D01B8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6D01B8">
              <w:rPr>
                <w:rFonts w:ascii="標楷體" w:eastAsia="標楷體" w:hAnsi="標楷體" w:hint="eastAsia"/>
                <w:szCs w:val="24"/>
              </w:rPr>
              <w:t>1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Pr="006D01B8">
              <w:rPr>
                <w:rFonts w:ascii="標楷體" w:eastAsia="標楷體" w:hAnsi="標楷體" w:hint="eastAsia"/>
                <w:szCs w:val="24"/>
              </w:rPr>
              <w:t>: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Pr="006D01B8">
              <w:rPr>
                <w:rFonts w:ascii="標楷體" w:eastAsia="標楷體" w:hAnsi="標楷體" w:hint="eastAsia"/>
                <w:szCs w:val="24"/>
              </w:rPr>
              <w:t>0-1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Pr="006D01B8">
              <w:rPr>
                <w:rFonts w:ascii="標楷體" w:eastAsia="標楷體" w:hAnsi="標楷體" w:hint="eastAsia"/>
                <w:szCs w:val="24"/>
              </w:rPr>
              <w:t>:</w:t>
            </w:r>
            <w:r w:rsidRPr="006D01B8"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6D01B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5165" w:rsidRPr="006D01B8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D01B8">
              <w:rPr>
                <w:rFonts w:ascii="標楷體" w:eastAsia="標楷體" w:hAnsi="標楷體"/>
                <w:b/>
                <w:szCs w:val="24"/>
              </w:rPr>
              <w:t>開幕典禮</w:t>
            </w:r>
            <w:r w:rsidRPr="006D01B8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 xml:space="preserve">             (開幕典禮結束國小低年級練習)</w:t>
            </w:r>
          </w:p>
        </w:tc>
      </w:tr>
      <w:tr w:rsidR="00BE5165" w:rsidRPr="008859C1" w:rsidTr="0014228A">
        <w:trPr>
          <w:cantSplit/>
          <w:trHeight w:val="107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5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國小低年級女子組－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5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國小低年級男子組－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15:30-16:00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6D01B8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國小中年級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 xml:space="preserve">練習   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6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8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45</w:t>
            </w:r>
          </w:p>
        </w:tc>
        <w:tc>
          <w:tcPr>
            <w:tcW w:w="3595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國小中年級女子組－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6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8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國小中年級男子組－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9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20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女子組、國中男子組、高中組、大專社會男子組－練習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10月30日</w:t>
            </w:r>
          </w:p>
          <w:p w:rsidR="00BE5165" w:rsidRPr="008859C1" w:rsidRDefault="00BE5165" w:rsidP="001422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(星期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TW"/>
              </w:rPr>
              <w:t>日</w:t>
            </w:r>
            <w:r w:rsidRPr="008859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8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09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女子組、國中男子組－練習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9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女子組、國中男子組－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高中女生組、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男子組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</w:rPr>
              <w:t>－練習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11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2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高中男子組－成隊、全能、單項競賽（頒獎）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2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2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高中女生組－成隊、全能、單項競賽（頒獎）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12:30-13: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大專組練習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ind w:firstLineChars="50" w:firstLine="12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3: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0-15: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大專社會男子組－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成隊、全能、單項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競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賽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（頒獎）</w:t>
            </w:r>
          </w:p>
        </w:tc>
      </w:tr>
      <w:tr w:rsidR="00BE5165" w:rsidRPr="008859C1" w:rsidTr="0014228A">
        <w:trPr>
          <w:cantSplit/>
          <w:trHeight w:val="20"/>
          <w:jc w:val="center"/>
        </w:trPr>
        <w:tc>
          <w:tcPr>
            <w:tcW w:w="59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E5165" w:rsidRPr="008859C1" w:rsidRDefault="00BE5165" w:rsidP="001422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3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</w:rPr>
              <w:t>0-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4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5</w:t>
            </w:r>
            <w:r w:rsidRPr="008859C1"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  <w:t>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5165" w:rsidRPr="008859C1" w:rsidRDefault="00BE5165" w:rsidP="0014228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大專社會女子組－成隊、全能、單項競賽（頒獎）</w:t>
            </w:r>
          </w:p>
        </w:tc>
      </w:tr>
    </w:tbl>
    <w:p w:rsidR="00BE5165" w:rsidRDefault="00BE5165" w:rsidP="00363272">
      <w:pPr>
        <w:spacing w:beforeLines="50" w:line="240" w:lineRule="auto"/>
        <w:rPr>
          <w:rFonts w:ascii="標楷體" w:eastAsia="標楷體" w:hAnsi="標楷體" w:cs="新細明體"/>
          <w:b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※開幕</w:t>
      </w:r>
      <w:r w:rsidRPr="008859C1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eastAsia="zh-TW"/>
        </w:rPr>
        <w:t>典禮</w:t>
      </w:r>
      <w:r w:rsidRPr="008859C1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，請各單位</w:t>
      </w:r>
      <w:r w:rsidRPr="008859C1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eastAsia="zh-TW"/>
        </w:rPr>
        <w:t>務必</w:t>
      </w:r>
      <w:r w:rsidRPr="008859C1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準時參加。</w:t>
      </w:r>
    </w:p>
    <w:p w:rsidR="007C2B90" w:rsidRDefault="00BE5165" w:rsidP="00BE5165">
      <w:r w:rsidRPr="006D01B8">
        <w:rPr>
          <w:rFonts w:ascii="標楷體" w:eastAsia="標楷體" w:hAnsi="標楷體" w:cs="新細明體"/>
          <w:b/>
          <w:color w:val="000000" w:themeColor="text1"/>
          <w:sz w:val="26"/>
          <w:szCs w:val="26"/>
        </w:rPr>
        <w:t>※</w:t>
      </w:r>
      <w:r w:rsidRPr="006D01B8">
        <w:rPr>
          <w:rFonts w:ascii="標楷體" w:eastAsia="標楷體" w:hAnsi="標楷體" w:cs="新細明體" w:hint="eastAsia"/>
          <w:b/>
          <w:color w:val="000000" w:themeColor="text1"/>
          <w:sz w:val="26"/>
          <w:szCs w:val="26"/>
          <w:lang w:eastAsia="zh-TW"/>
        </w:rPr>
        <w:t>因比賽人數眾多，練習時以不影響比賽為主(以現場廣播為主)請各單位協助配合</w:t>
      </w:r>
      <w:r w:rsidRPr="008859C1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eastAsia="zh-TW"/>
        </w:rPr>
        <w:t>。</w:t>
      </w:r>
      <w:bookmarkStart w:id="0" w:name="_GoBack"/>
      <w:bookmarkEnd w:id="0"/>
    </w:p>
    <w:sectPr w:rsidR="007C2B90" w:rsidSect="00BE51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165"/>
    <w:rsid w:val="00363272"/>
    <w:rsid w:val="007C2B90"/>
    <w:rsid w:val="00BE5165"/>
    <w:rsid w:val="00E2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5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5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CTGA1</cp:lastModifiedBy>
  <cp:revision>2</cp:revision>
  <dcterms:created xsi:type="dcterms:W3CDTF">2016-10-14T01:13:00Z</dcterms:created>
  <dcterms:modified xsi:type="dcterms:W3CDTF">2016-10-14T01:13:00Z</dcterms:modified>
</cp:coreProperties>
</file>